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10B32C3C" w:rsidR="00AF2D97" w:rsidRPr="00352EA2" w:rsidRDefault="00D462E7" w:rsidP="00352EA2">
      <w:pPr>
        <w:ind w:left="-567" w:right="-241"/>
        <w:outlineLvl w:val="0"/>
        <w:rPr>
          <w:color w:val="auto"/>
          <w:lang w:val="en-US"/>
        </w:rPr>
      </w:pPr>
      <w:r>
        <w:rPr>
          <w:color w:val="auto"/>
          <w:lang w:val="en-US"/>
        </w:rPr>
        <w:t>Persbericht</w:t>
      </w:r>
      <w:r w:rsidR="00AF2D97" w:rsidRPr="00DE69EC">
        <w:rPr>
          <w:color w:val="auto"/>
          <w:lang w:val="en-US"/>
        </w:rPr>
        <w:t xml:space="preserve"> </w:t>
      </w:r>
      <w:r w:rsidR="002211AF">
        <w:rPr>
          <w:color w:val="auto"/>
          <w:lang w:val="en-GB"/>
        </w:rPr>
        <w:t>30.08</w:t>
      </w:r>
      <w:r w:rsidR="003F3B75" w:rsidRPr="00F6073E">
        <w:rPr>
          <w:color w:val="auto"/>
          <w:lang w:val="en-GB"/>
        </w:rPr>
        <w:t>.2019</w:t>
      </w:r>
    </w:p>
    <w:p w14:paraId="2588F8BD" w14:textId="77777777" w:rsidR="003F3B75" w:rsidRDefault="003F3B75" w:rsidP="00660CAC">
      <w:pPr>
        <w:ind w:right="-241"/>
        <w:outlineLvl w:val="0"/>
        <w:rPr>
          <w:lang w:val="en-GB"/>
        </w:rPr>
      </w:pPr>
    </w:p>
    <w:p w14:paraId="12BB221C" w14:textId="77777777" w:rsidR="003F3B75" w:rsidRDefault="003F3B75" w:rsidP="003F3B75">
      <w:pPr>
        <w:ind w:left="-567" w:right="-241"/>
        <w:outlineLvl w:val="0"/>
        <w:rPr>
          <w:lang w:val="en-GB"/>
        </w:rPr>
      </w:pPr>
    </w:p>
    <w:p w14:paraId="30184F89" w14:textId="77777777" w:rsidR="003F3B75" w:rsidRPr="00864C83" w:rsidRDefault="003F3B75" w:rsidP="003F3B75">
      <w:pPr>
        <w:ind w:left="-567" w:right="-241"/>
        <w:outlineLvl w:val="0"/>
        <w:rPr>
          <w:lang w:val="en-GB"/>
        </w:rPr>
      </w:pPr>
    </w:p>
    <w:p w14:paraId="589B2C34" w14:textId="77777777" w:rsidR="000219FE" w:rsidRPr="000219FE" w:rsidRDefault="008B73C2" w:rsidP="002E295F">
      <w:pPr>
        <w:ind w:left="-567" w:right="-241"/>
        <w:outlineLvl w:val="0"/>
        <w:rPr>
          <w:rFonts w:eastAsia="Arial Unicode MS" w:cs="Arial Unicode MS"/>
          <w:bCs/>
          <w:sz w:val="48"/>
          <w:szCs w:val="48"/>
          <w:u w:color="000000"/>
          <w:bdr w:val="nil"/>
          <w:shd w:val="clear" w:color="auto" w:fill="FFFFFF"/>
          <w:lang w:val="en-US"/>
        </w:rPr>
      </w:pPr>
      <w:r w:rsidRPr="000219FE">
        <w:rPr>
          <w:rFonts w:eastAsia="Arial Unicode MS" w:cs="Arial Unicode MS"/>
          <w:bCs/>
          <w:sz w:val="48"/>
          <w:szCs w:val="48"/>
          <w:u w:color="000000"/>
          <w:bdr w:val="nil"/>
          <w:shd w:val="clear" w:color="auto" w:fill="FFFFFF"/>
          <w:lang w:val="en-US"/>
        </w:rPr>
        <w:t xml:space="preserve">Alphabetum </w:t>
      </w:r>
      <w:r w:rsidR="00081AD7" w:rsidRPr="000219FE">
        <w:rPr>
          <w:rFonts w:eastAsia="Arial Unicode MS" w:cs="Arial Unicode MS"/>
          <w:bCs/>
          <w:sz w:val="48"/>
          <w:szCs w:val="48"/>
          <w:u w:color="000000"/>
          <w:bdr w:val="nil"/>
          <w:shd w:val="clear" w:color="auto" w:fill="FFFFFF"/>
          <w:lang w:val="en-US"/>
        </w:rPr>
        <w:t>IV</w:t>
      </w:r>
      <w:r w:rsidR="00472144" w:rsidRPr="000219FE">
        <w:rPr>
          <w:rFonts w:eastAsia="Arial Unicode MS" w:cs="Arial Unicode MS"/>
          <w:bCs/>
          <w:sz w:val="48"/>
          <w:szCs w:val="48"/>
          <w:u w:color="000000"/>
          <w:bdr w:val="nil"/>
          <w:shd w:val="clear" w:color="auto" w:fill="FFFFFF"/>
          <w:lang w:val="en-US"/>
        </w:rPr>
        <w:t>:</w:t>
      </w:r>
      <w:r w:rsidR="002E295F" w:rsidRPr="000219FE">
        <w:rPr>
          <w:rFonts w:eastAsia="Arial Unicode MS" w:cs="Arial Unicode MS"/>
          <w:bCs/>
          <w:sz w:val="48"/>
          <w:szCs w:val="48"/>
          <w:u w:color="000000"/>
          <w:bdr w:val="nil"/>
          <w:shd w:val="clear" w:color="auto" w:fill="FFFFFF"/>
          <w:lang w:val="en-US"/>
        </w:rPr>
        <w:t xml:space="preserve"> </w:t>
      </w:r>
    </w:p>
    <w:p w14:paraId="2FAFF990" w14:textId="655EE352" w:rsidR="003F3B75" w:rsidRPr="002E295F" w:rsidRDefault="002211AF" w:rsidP="002E295F">
      <w:pPr>
        <w:ind w:left="-567" w:right="-241"/>
        <w:outlineLvl w:val="0"/>
        <w:rPr>
          <w:rFonts w:eastAsia="Arial Unicode MS" w:cs="Arial Unicode MS"/>
          <w:bCs/>
          <w:sz w:val="48"/>
          <w:szCs w:val="48"/>
          <w:u w:color="000000"/>
          <w:bdr w:val="nil"/>
          <w:shd w:val="clear" w:color="auto" w:fill="FFFFFF"/>
          <w:lang w:val="en-US"/>
        </w:rPr>
      </w:pPr>
      <w:r w:rsidRPr="002E295F">
        <w:rPr>
          <w:rFonts w:eastAsia="Arial Unicode MS" w:cs="Arial Unicode MS"/>
          <w:b/>
          <w:bCs/>
          <w:sz w:val="48"/>
          <w:szCs w:val="48"/>
          <w:u w:color="000000"/>
          <w:bdr w:val="nil"/>
          <w:shd w:val="clear" w:color="auto" w:fill="FFFFFF"/>
          <w:lang w:val="en-US"/>
        </w:rPr>
        <w:t>Missing Scripts</w:t>
      </w:r>
      <w:r w:rsidR="00B24971">
        <w:rPr>
          <w:rFonts w:eastAsia="Arial Unicode MS" w:cs="Arial Unicode MS"/>
          <w:b/>
          <w:bCs/>
          <w:sz w:val="48"/>
          <w:szCs w:val="48"/>
          <w:u w:color="000000"/>
          <w:bdr w:val="nil"/>
          <w:shd w:val="clear" w:color="auto" w:fill="FFFFFF"/>
          <w:lang w:val="en-US"/>
        </w:rPr>
        <w:t xml:space="preserve"> — The Proposals</w:t>
      </w:r>
      <w:r w:rsidR="003F3B75" w:rsidRPr="00FD34A6">
        <w:rPr>
          <w:rFonts w:eastAsia="Arial Unicode MS" w:cs="Arial Unicode MS"/>
          <w:b/>
          <w:sz w:val="48"/>
          <w:szCs w:val="48"/>
          <w:u w:color="000000"/>
          <w:bdr w:val="nil"/>
          <w:shd w:val="clear" w:color="auto" w:fill="FFFFFF"/>
          <w:lang w:val="en-GB"/>
        </w:rPr>
        <w:br/>
      </w:r>
      <w:r w:rsidRPr="002211AF">
        <w:rPr>
          <w:rFonts w:eastAsia="Arial Unicode MS" w:cs="Arial Unicode MS"/>
          <w:sz w:val="48"/>
          <w:szCs w:val="48"/>
          <w:u w:color="000000"/>
          <w:bdr w:val="nil"/>
          <w:shd w:val="clear" w:color="auto" w:fill="FFFFFF"/>
          <w:lang w:val="en-US"/>
        </w:rPr>
        <w:t xml:space="preserve">Johannes Bergerhausen </w:t>
      </w:r>
      <w:r>
        <w:rPr>
          <w:rFonts w:eastAsia="Arial Unicode MS" w:cs="Arial Unicode MS"/>
          <w:sz w:val="48"/>
          <w:szCs w:val="48"/>
          <w:u w:color="000000"/>
          <w:bdr w:val="nil"/>
          <w:shd w:val="clear" w:color="auto" w:fill="FFFFFF"/>
          <w:lang w:val="en-US"/>
        </w:rPr>
        <w:t>&amp;</w:t>
      </w:r>
      <w:r w:rsidRPr="002211AF">
        <w:rPr>
          <w:rFonts w:eastAsia="Arial Unicode MS" w:cs="Arial Unicode MS"/>
          <w:sz w:val="48"/>
          <w:szCs w:val="48"/>
          <w:u w:color="000000"/>
          <w:bdr w:val="nil"/>
          <w:shd w:val="clear" w:color="auto" w:fill="FFFFFF"/>
          <w:lang w:val="en-US"/>
        </w:rPr>
        <w:t xml:space="preserve"> Ilka Helmig</w:t>
      </w:r>
    </w:p>
    <w:p w14:paraId="0606778D" w14:textId="77777777" w:rsidR="00081AD7" w:rsidRDefault="00081AD7" w:rsidP="002E295F">
      <w:pPr>
        <w:pStyle w:val="Standaard1"/>
        <w:ind w:right="-241"/>
        <w:outlineLvl w:val="0"/>
        <w:rPr>
          <w:color w:val="auto"/>
          <w:sz w:val="20"/>
          <w:szCs w:val="20"/>
        </w:rPr>
      </w:pPr>
    </w:p>
    <w:p w14:paraId="41250D4D" w14:textId="77777777" w:rsidR="00081AD7" w:rsidRDefault="00081AD7" w:rsidP="00AF2D97">
      <w:pPr>
        <w:pStyle w:val="Standaard1"/>
        <w:ind w:left="-567" w:right="-241"/>
        <w:outlineLvl w:val="0"/>
        <w:rPr>
          <w:color w:val="auto"/>
          <w:sz w:val="20"/>
          <w:szCs w:val="20"/>
        </w:rPr>
      </w:pPr>
    </w:p>
    <w:p w14:paraId="78492C7B" w14:textId="77777777" w:rsidR="000219FE" w:rsidRDefault="000219FE" w:rsidP="00AF2D97">
      <w:pPr>
        <w:pStyle w:val="Standaard1"/>
        <w:ind w:left="-567" w:right="-241"/>
        <w:outlineLvl w:val="0"/>
        <w:rPr>
          <w:color w:val="auto"/>
          <w:sz w:val="20"/>
          <w:szCs w:val="20"/>
        </w:rPr>
      </w:pPr>
    </w:p>
    <w:p w14:paraId="34C6648D" w14:textId="7AE54851" w:rsidR="00AF2D97" w:rsidRPr="00EB109C" w:rsidRDefault="00AF2D97" w:rsidP="00AF2D97">
      <w:pPr>
        <w:pStyle w:val="Standaard1"/>
        <w:ind w:left="-567" w:right="-241"/>
        <w:outlineLvl w:val="0"/>
        <w:rPr>
          <w:bCs/>
          <w:color w:val="auto"/>
          <w:sz w:val="20"/>
          <w:szCs w:val="20"/>
        </w:rPr>
      </w:pPr>
      <w:r w:rsidRPr="000C2EF8">
        <w:rPr>
          <w:color w:val="auto"/>
          <w:sz w:val="20"/>
          <w:szCs w:val="20"/>
        </w:rPr>
        <w:t xml:space="preserve">Expositie: </w:t>
      </w:r>
      <w:r w:rsidR="002211AF">
        <w:rPr>
          <w:bCs/>
          <w:sz w:val="20"/>
          <w:szCs w:val="20"/>
        </w:rPr>
        <w:t>28.09</w:t>
      </w:r>
      <w:r w:rsidR="00B85CBE" w:rsidRPr="00F6073E">
        <w:rPr>
          <w:bCs/>
          <w:sz w:val="20"/>
          <w:szCs w:val="20"/>
        </w:rPr>
        <w:t xml:space="preserve">.2019 — </w:t>
      </w:r>
      <w:r w:rsidR="002211AF">
        <w:rPr>
          <w:bCs/>
          <w:sz w:val="20"/>
          <w:szCs w:val="20"/>
        </w:rPr>
        <w:t>24.11</w:t>
      </w:r>
      <w:r w:rsidR="00B85CBE" w:rsidRPr="00F6073E">
        <w:rPr>
          <w:bCs/>
          <w:sz w:val="20"/>
          <w:szCs w:val="20"/>
        </w:rPr>
        <w:t xml:space="preserve">.2019 </w:t>
      </w:r>
      <w:r w:rsidR="005921C7">
        <w:rPr>
          <w:bCs/>
          <w:sz w:val="20"/>
          <w:szCs w:val="20"/>
        </w:rPr>
        <w:t xml:space="preserve">– Opening: </w:t>
      </w:r>
      <w:r w:rsidR="002211AF">
        <w:rPr>
          <w:bCs/>
          <w:sz w:val="20"/>
          <w:szCs w:val="20"/>
        </w:rPr>
        <w:t>28</w:t>
      </w:r>
      <w:r w:rsidR="005921C7">
        <w:rPr>
          <w:bCs/>
          <w:sz w:val="20"/>
          <w:szCs w:val="20"/>
        </w:rPr>
        <w:t>.0</w:t>
      </w:r>
      <w:r w:rsidR="002211AF">
        <w:rPr>
          <w:bCs/>
          <w:sz w:val="20"/>
          <w:szCs w:val="20"/>
        </w:rPr>
        <w:t>9</w:t>
      </w:r>
      <w:r w:rsidR="005921C7">
        <w:rPr>
          <w:bCs/>
          <w:sz w:val="20"/>
          <w:szCs w:val="20"/>
        </w:rPr>
        <w:t xml:space="preserve">.2019, </w:t>
      </w:r>
      <w:r w:rsidR="002211AF">
        <w:rPr>
          <w:bCs/>
          <w:sz w:val="20"/>
          <w:szCs w:val="20"/>
        </w:rPr>
        <w:t>20</w:t>
      </w:r>
      <w:r w:rsidR="005921C7">
        <w:rPr>
          <w:bCs/>
          <w:sz w:val="20"/>
          <w:szCs w:val="20"/>
        </w:rPr>
        <w:t>:00</w:t>
      </w:r>
      <w:r w:rsidR="00B85CBE">
        <w:rPr>
          <w:bCs/>
          <w:sz w:val="20"/>
          <w:szCs w:val="20"/>
        </w:rPr>
        <w:t xml:space="preserve"> uur</w:t>
      </w:r>
    </w:p>
    <w:p w14:paraId="7FEC168E" w14:textId="77777777" w:rsidR="002C1B8E" w:rsidRDefault="002C1B8E" w:rsidP="002C1B8E">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02CF46AE" w14:textId="34172803" w:rsidR="00AF2D97" w:rsidRPr="00273649" w:rsidRDefault="008B73C2" w:rsidP="00AF2D97">
      <w:pPr>
        <w:ind w:left="-567" w:right="-241"/>
        <w:rPr>
          <w:bCs/>
          <w:color w:val="auto"/>
        </w:rPr>
      </w:pPr>
      <w:r>
        <w:rPr>
          <w:bCs/>
          <w:color w:val="auto"/>
        </w:rPr>
        <w:t>Meer informatie</w:t>
      </w:r>
      <w:r w:rsidR="00AF2D97">
        <w:rPr>
          <w:bCs/>
          <w:color w:val="auto"/>
        </w:rPr>
        <w:t>: www.westdenhaag.nl</w:t>
      </w:r>
      <w:r w:rsidR="00AF2D97" w:rsidRPr="00EB109C">
        <w:rPr>
          <w:bCs/>
          <w:color w:val="auto"/>
        </w:rPr>
        <w:br/>
      </w:r>
    </w:p>
    <w:p w14:paraId="35EB43B5" w14:textId="4629F53B" w:rsidR="00EB08C1" w:rsidRDefault="00025E93" w:rsidP="00EB08C1">
      <w:pPr>
        <w:ind w:left="-567" w:right="-241"/>
        <w:rPr>
          <w:b/>
        </w:rPr>
      </w:pPr>
      <w:r>
        <w:rPr>
          <w:b/>
        </w:rPr>
        <w:t>De computer</w:t>
      </w:r>
      <w:r w:rsidR="00EB08C1">
        <w:rPr>
          <w:b/>
        </w:rPr>
        <w:t>,</w:t>
      </w:r>
      <w:r>
        <w:rPr>
          <w:b/>
        </w:rPr>
        <w:t xml:space="preserve"> waar </w:t>
      </w:r>
      <w:r w:rsidR="00DE7B65">
        <w:rPr>
          <w:b/>
        </w:rPr>
        <w:t xml:space="preserve">we </w:t>
      </w:r>
      <w:r>
        <w:rPr>
          <w:b/>
        </w:rPr>
        <w:t>dagelijks mee werken</w:t>
      </w:r>
      <w:r w:rsidR="00EB08C1">
        <w:rPr>
          <w:b/>
        </w:rPr>
        <w:t>,</w:t>
      </w:r>
      <w:r>
        <w:rPr>
          <w:b/>
        </w:rPr>
        <w:t xml:space="preserve"> bevat oneindig veel informatie</w:t>
      </w:r>
      <w:r w:rsidR="00EB08C1">
        <w:rPr>
          <w:b/>
        </w:rPr>
        <w:t xml:space="preserve">. </w:t>
      </w:r>
      <w:r w:rsidR="00EB08C1" w:rsidRPr="008D4ADD">
        <w:rPr>
          <w:b/>
        </w:rPr>
        <w:t xml:space="preserve">Het </w:t>
      </w:r>
      <w:r w:rsidR="00EB08C1">
        <w:rPr>
          <w:b/>
        </w:rPr>
        <w:t xml:space="preserve">lijkt ogenschijnlijk eenvoudig dat we </w:t>
      </w:r>
      <w:r w:rsidR="00D66D13">
        <w:rPr>
          <w:b/>
        </w:rPr>
        <w:t xml:space="preserve">met </w:t>
      </w:r>
      <w:r w:rsidR="00B24971">
        <w:rPr>
          <w:b/>
        </w:rPr>
        <w:t>een paar dozijn</w:t>
      </w:r>
      <w:r w:rsidR="00EB08C1">
        <w:rPr>
          <w:b/>
        </w:rPr>
        <w:t xml:space="preserve"> toetsen kunnen communiceren</w:t>
      </w:r>
      <w:r w:rsidR="00D66D13">
        <w:rPr>
          <w:b/>
        </w:rPr>
        <w:t xml:space="preserve">. We kunnen zelfs, met een druk op de knop, lettertekens </w:t>
      </w:r>
      <w:r w:rsidR="00EB08C1">
        <w:rPr>
          <w:b/>
        </w:rPr>
        <w:t>omzetten naar een andere taal</w:t>
      </w:r>
      <w:r w:rsidR="00D66D13">
        <w:rPr>
          <w:b/>
        </w:rPr>
        <w:t>.</w:t>
      </w:r>
      <w:r w:rsidR="00EB08C1">
        <w:rPr>
          <w:b/>
        </w:rPr>
        <w:t xml:space="preserve"> </w:t>
      </w:r>
      <w:r w:rsidR="00D66D13">
        <w:rPr>
          <w:b/>
        </w:rPr>
        <w:t xml:space="preserve">Dit </w:t>
      </w:r>
      <w:r w:rsidR="00EB08C1">
        <w:rPr>
          <w:b/>
        </w:rPr>
        <w:t>is alleen mogelijk door stri</w:t>
      </w:r>
      <w:r w:rsidR="00DE4706">
        <w:rPr>
          <w:b/>
        </w:rPr>
        <w:t>k</w:t>
      </w:r>
      <w:r w:rsidR="00EB08C1">
        <w:rPr>
          <w:b/>
        </w:rPr>
        <w:t>te afspraken</w:t>
      </w:r>
      <w:r w:rsidR="0018257C">
        <w:rPr>
          <w:b/>
        </w:rPr>
        <w:t xml:space="preserve"> met </w:t>
      </w:r>
      <w:r w:rsidR="00DE4706">
        <w:rPr>
          <w:b/>
        </w:rPr>
        <w:t xml:space="preserve">ontwerpers, </w:t>
      </w:r>
      <w:r w:rsidR="0018257C">
        <w:rPr>
          <w:b/>
        </w:rPr>
        <w:t>hardware en software ontwikkelaars</w:t>
      </w:r>
      <w:r w:rsidR="00EB08C1">
        <w:rPr>
          <w:b/>
        </w:rPr>
        <w:t xml:space="preserve">. </w:t>
      </w:r>
    </w:p>
    <w:p w14:paraId="376E94C7" w14:textId="77777777" w:rsidR="00EB08C1" w:rsidRPr="00EB08C1" w:rsidRDefault="00EB08C1" w:rsidP="00EB08C1">
      <w:pPr>
        <w:ind w:right="-241"/>
      </w:pPr>
    </w:p>
    <w:p w14:paraId="1D2A060E" w14:textId="37CA2E57" w:rsidR="002211AF" w:rsidRDefault="002211AF" w:rsidP="0018257C">
      <w:pPr>
        <w:ind w:left="-567" w:right="-241"/>
      </w:pPr>
      <w:r w:rsidRPr="00D66D13">
        <w:t xml:space="preserve">Unicode Standard 12.1, gepubliceerd in mei 2019, codeert meer dan 137.000 karakters uit precies 150 schrijfsystemen </w:t>
      </w:r>
      <w:r w:rsidR="00CE30C1" w:rsidRPr="00D66D13">
        <w:t>die op</w:t>
      </w:r>
      <w:r w:rsidRPr="00D66D13">
        <w:t xml:space="preserve"> computer kunnen worden gebruikt. Hieronder vallen ook de Emoji die wereldwijd </w:t>
      </w:r>
      <w:r w:rsidR="00CE30C1" w:rsidRPr="00D66D13">
        <w:t xml:space="preserve">worden </w:t>
      </w:r>
      <w:r w:rsidRPr="00D66D13">
        <w:t>gebruikt en elk jaar worden er nog nieuwe tekens toegevoegd.</w:t>
      </w:r>
      <w:r w:rsidR="0018257C">
        <w:t xml:space="preserve"> </w:t>
      </w:r>
      <w:r w:rsidR="008D4ADD">
        <w:t xml:space="preserve">Op onze computers kunnen </w:t>
      </w:r>
      <w:r>
        <w:t xml:space="preserve">de Latijnse </w:t>
      </w:r>
      <w:r w:rsidR="00D018C7">
        <w:t>letters</w:t>
      </w:r>
      <w:r w:rsidR="008D4ADD">
        <w:t xml:space="preserve">, </w:t>
      </w:r>
      <w:r>
        <w:t xml:space="preserve">Chinese ideogrammen </w:t>
      </w:r>
      <w:r w:rsidR="0018257C">
        <w:t>en</w:t>
      </w:r>
      <w:r>
        <w:t xml:space="preserve"> zelfs uitgestorven spijkerschrifttekens</w:t>
      </w:r>
      <w:r w:rsidR="008D4ADD">
        <w:t xml:space="preserve"> gebruiken</w:t>
      </w:r>
      <w:r>
        <w:t xml:space="preserve">. Maar welke </w:t>
      </w:r>
      <w:r w:rsidR="00E65904">
        <w:t>scripts</w:t>
      </w:r>
      <w:r>
        <w:t xml:space="preserve"> ontbreken nog? Bergerhausen </w:t>
      </w:r>
      <w:r w:rsidR="0018257C">
        <w:t xml:space="preserve">en </w:t>
      </w:r>
      <w:r>
        <w:t xml:space="preserve">Helmig </w:t>
      </w:r>
      <w:r w:rsidR="0018257C">
        <w:t xml:space="preserve">richten </w:t>
      </w:r>
      <w:r>
        <w:t xml:space="preserve">zich op de </w:t>
      </w:r>
      <w:r w:rsidR="0018257C">
        <w:t>onbekende en</w:t>
      </w:r>
      <w:r>
        <w:t xml:space="preserve"> obscure </w:t>
      </w:r>
      <w:r w:rsidR="008D4ADD">
        <w:t>schrift-</w:t>
      </w:r>
      <w:r>
        <w:t>systemen</w:t>
      </w:r>
      <w:r w:rsidR="0018257C">
        <w:t>. De expositie ‘Missing Scripts’</w:t>
      </w:r>
      <w:r>
        <w:t xml:space="preserve"> </w:t>
      </w:r>
      <w:r w:rsidR="0018257C">
        <w:t>toont</w:t>
      </w:r>
      <w:r>
        <w:t xml:space="preserve"> voorstellen </w:t>
      </w:r>
      <w:r w:rsidR="0018257C">
        <w:t xml:space="preserve">die </w:t>
      </w:r>
      <w:r>
        <w:t>zijn ingediend bij het U</w:t>
      </w:r>
      <w:r w:rsidR="0018257C">
        <w:t xml:space="preserve">nicode Consortium </w:t>
      </w:r>
      <w:r>
        <w:t>maa</w:t>
      </w:r>
      <w:r w:rsidR="0018257C">
        <w:t xml:space="preserve">r die (nog) niet zijn opgenomen in de Standard. </w:t>
      </w:r>
    </w:p>
    <w:p w14:paraId="703703A0" w14:textId="77777777" w:rsidR="002211AF" w:rsidRDefault="002211AF" w:rsidP="002211AF">
      <w:pPr>
        <w:ind w:right="-241"/>
      </w:pPr>
    </w:p>
    <w:p w14:paraId="0A6AF7F8" w14:textId="16F3085F" w:rsidR="00DE4706" w:rsidRDefault="0018257C" w:rsidP="00B53196">
      <w:pPr>
        <w:ind w:left="-567" w:right="-241"/>
      </w:pPr>
      <w:r>
        <w:t>Op d</w:t>
      </w:r>
      <w:r w:rsidR="00DE4706">
        <w:t>ie</w:t>
      </w:r>
      <w:r>
        <w:t xml:space="preserve"> manier zwengelen </w:t>
      </w:r>
      <w:r w:rsidR="002057DE">
        <w:t xml:space="preserve">Bergerhausen en Helmig </w:t>
      </w:r>
      <w:r>
        <w:t>een</w:t>
      </w:r>
      <w:r w:rsidR="002211AF">
        <w:t xml:space="preserve"> discussie </w:t>
      </w:r>
      <w:r>
        <w:t xml:space="preserve">aan </w:t>
      </w:r>
      <w:r w:rsidR="002211AF">
        <w:t xml:space="preserve">over het cultureel erfgoed van het </w:t>
      </w:r>
      <w:r w:rsidR="00D018C7">
        <w:t>schrift</w:t>
      </w:r>
      <w:r w:rsidR="002211AF">
        <w:t xml:space="preserve">, </w:t>
      </w:r>
      <w:r w:rsidR="00D018C7">
        <w:t>de bestaande overzichten van</w:t>
      </w:r>
      <w:r w:rsidR="002211AF">
        <w:t xml:space="preserve"> geschreven talen, de digitalisering </w:t>
      </w:r>
      <w:r w:rsidR="00DE7B65">
        <w:t xml:space="preserve">van </w:t>
      </w:r>
      <w:r w:rsidR="00D018C7">
        <w:t xml:space="preserve">de talen </w:t>
      </w:r>
      <w:r w:rsidR="002211AF">
        <w:t xml:space="preserve">van de wereld en het gebrek aan typografische vormen voor zogenaamde </w:t>
      </w:r>
      <w:r w:rsidR="00D018C7">
        <w:t>‘</w:t>
      </w:r>
      <w:r w:rsidR="002211AF">
        <w:t>niet-Latijnse</w:t>
      </w:r>
      <w:r w:rsidR="00D018C7">
        <w:t>’</w:t>
      </w:r>
      <w:r w:rsidR="002211AF">
        <w:t xml:space="preserve"> of </w:t>
      </w:r>
      <w:r w:rsidR="00D018C7">
        <w:t>‘</w:t>
      </w:r>
      <w:r w:rsidR="002211AF">
        <w:t>minderheids</w:t>
      </w:r>
      <w:r w:rsidR="00D018C7">
        <w:t>’</w:t>
      </w:r>
      <w:r w:rsidR="002211AF">
        <w:t>-</w:t>
      </w:r>
      <w:r w:rsidR="00D018C7">
        <w:t>scripts</w:t>
      </w:r>
      <w:r w:rsidR="00DE4706">
        <w:t xml:space="preserve">. Wat is een schrift? </w:t>
      </w:r>
      <w:r w:rsidR="0043352C">
        <w:t>H</w:t>
      </w:r>
      <w:r w:rsidR="00DE4706">
        <w:t xml:space="preserve">oeveel mensen spreken welke taal? </w:t>
      </w:r>
      <w:r w:rsidR="00B53196">
        <w:t xml:space="preserve">En </w:t>
      </w:r>
      <w:r w:rsidR="0043352C">
        <w:t>wat zijn de</w:t>
      </w:r>
      <w:r w:rsidR="00DE4706">
        <w:t xml:space="preserve"> scripts die ontbreken? </w:t>
      </w:r>
    </w:p>
    <w:p w14:paraId="065303CE" w14:textId="77777777" w:rsidR="002211AF" w:rsidRDefault="002211AF" w:rsidP="002211AF">
      <w:pPr>
        <w:ind w:left="-567" w:right="-241"/>
      </w:pPr>
    </w:p>
    <w:p w14:paraId="79FCF619" w14:textId="261E6894" w:rsidR="003763CD" w:rsidRPr="00E65904" w:rsidRDefault="00D018C7" w:rsidP="00332AF5">
      <w:pPr>
        <w:ind w:left="-567" w:right="-241"/>
        <w:rPr>
          <w:sz w:val="18"/>
          <w:szCs w:val="18"/>
          <w:lang w:val="en-US"/>
        </w:rPr>
      </w:pPr>
      <w:r w:rsidRPr="00E65904">
        <w:rPr>
          <w:sz w:val="18"/>
          <w:szCs w:val="18"/>
        </w:rPr>
        <w:t xml:space="preserve">Missing Scripts is het derde </w:t>
      </w:r>
      <w:r w:rsidR="0018257C" w:rsidRPr="00E65904">
        <w:rPr>
          <w:sz w:val="18"/>
          <w:szCs w:val="18"/>
        </w:rPr>
        <w:t xml:space="preserve">project </w:t>
      </w:r>
      <w:r w:rsidRPr="00E65904">
        <w:rPr>
          <w:sz w:val="18"/>
          <w:szCs w:val="18"/>
        </w:rPr>
        <w:t xml:space="preserve">in het Alphabetum en </w:t>
      </w:r>
      <w:r w:rsidR="0018257C" w:rsidRPr="00E65904">
        <w:rPr>
          <w:sz w:val="18"/>
          <w:szCs w:val="18"/>
        </w:rPr>
        <w:t xml:space="preserve">is samengesteld </w:t>
      </w:r>
      <w:r w:rsidRPr="00E65904">
        <w:rPr>
          <w:sz w:val="18"/>
          <w:szCs w:val="18"/>
        </w:rPr>
        <w:t>door</w:t>
      </w:r>
      <w:r w:rsidR="0018257C" w:rsidRPr="00E65904">
        <w:rPr>
          <w:sz w:val="18"/>
          <w:szCs w:val="18"/>
        </w:rPr>
        <w:t xml:space="preserve"> </w:t>
      </w:r>
      <w:r w:rsidR="00E65904" w:rsidRPr="00E65904">
        <w:rPr>
          <w:bCs/>
          <w:sz w:val="18"/>
          <w:szCs w:val="18"/>
          <w:lang w:val="en-US"/>
        </w:rPr>
        <w:t xml:space="preserve">ontwerper </w:t>
      </w:r>
      <w:r w:rsidR="00E65904">
        <w:rPr>
          <w:bCs/>
          <w:sz w:val="18"/>
          <w:szCs w:val="18"/>
          <w:lang w:val="en-US"/>
        </w:rPr>
        <w:t xml:space="preserve">en </w:t>
      </w:r>
      <w:r w:rsidR="00E65904" w:rsidRPr="00E65904">
        <w:rPr>
          <w:bCs/>
          <w:sz w:val="18"/>
          <w:szCs w:val="18"/>
          <w:lang w:val="en-US"/>
        </w:rPr>
        <w:t>onderzoeker</w:t>
      </w:r>
      <w:r w:rsidR="00E65904">
        <w:rPr>
          <w:sz w:val="18"/>
          <w:szCs w:val="18"/>
          <w:lang w:val="en-US"/>
        </w:rPr>
        <w:t xml:space="preserve"> </w:t>
      </w:r>
      <w:r w:rsidRPr="00660CAC">
        <w:rPr>
          <w:sz w:val="18"/>
          <w:szCs w:val="18"/>
        </w:rPr>
        <w:t xml:space="preserve">Johannes Bergerhausen en kunstenaar Ilka Helmig. </w:t>
      </w:r>
      <w:r w:rsidR="00B90A0D" w:rsidRPr="00660CAC">
        <w:rPr>
          <w:sz w:val="18"/>
          <w:szCs w:val="18"/>
        </w:rPr>
        <w:t xml:space="preserve">Het werk van </w:t>
      </w:r>
      <w:r w:rsidR="00904670" w:rsidRPr="00660CAC">
        <w:rPr>
          <w:sz w:val="18"/>
          <w:szCs w:val="18"/>
        </w:rPr>
        <w:t xml:space="preserve">Johannes Bergerhausen </w:t>
      </w:r>
      <w:r w:rsidR="00B53196" w:rsidRPr="00660CAC">
        <w:rPr>
          <w:sz w:val="18"/>
          <w:szCs w:val="18"/>
        </w:rPr>
        <w:t>was onderdeel van exposities in Gwang J</w:t>
      </w:r>
      <w:r w:rsidR="0043352C" w:rsidRPr="00660CAC">
        <w:rPr>
          <w:sz w:val="18"/>
          <w:szCs w:val="18"/>
        </w:rPr>
        <w:t xml:space="preserve">u Design </w:t>
      </w:r>
      <w:r w:rsidR="0043352C" w:rsidRPr="00E65904">
        <w:rPr>
          <w:sz w:val="18"/>
          <w:szCs w:val="18"/>
        </w:rPr>
        <w:t xml:space="preserve">Biennale, Zuid Korea 2019; Fikra Design Biennale, Sharjah, United Arab Emirates 2018; Type Directors Club Tokyo, Japan, 2014; MCAST, Malta 2010; Goethe Instituut, Berlin 2006. Daarnaast heeft hij verschillende internationale prijzen gewonnen,  publicaties uitgebracht en geeft hij </w:t>
      </w:r>
      <w:r w:rsidR="00E65904" w:rsidRPr="00E65904">
        <w:rPr>
          <w:sz w:val="18"/>
          <w:szCs w:val="18"/>
          <w:lang w:val="en-US"/>
        </w:rPr>
        <w:t xml:space="preserve">als professor les aan </w:t>
      </w:r>
      <w:r w:rsidR="00E65904" w:rsidRPr="00E65904">
        <w:rPr>
          <w:bCs/>
          <w:sz w:val="18"/>
          <w:szCs w:val="18"/>
          <w:lang w:val="en-US"/>
        </w:rPr>
        <w:t>Hochschule Mainz</w:t>
      </w:r>
      <w:r w:rsidR="0043352C" w:rsidRPr="00E65904">
        <w:rPr>
          <w:sz w:val="18"/>
          <w:szCs w:val="18"/>
        </w:rPr>
        <w:t xml:space="preserve">; ANRT in Nancy, Frankrijk. Ilka Helmig heeft </w:t>
      </w:r>
      <w:r w:rsidR="00660CAC" w:rsidRPr="00E65904">
        <w:rPr>
          <w:sz w:val="18"/>
          <w:szCs w:val="18"/>
        </w:rPr>
        <w:t xml:space="preserve">o.a. </w:t>
      </w:r>
      <w:r w:rsidR="0043352C" w:rsidRPr="00E65904">
        <w:rPr>
          <w:sz w:val="18"/>
          <w:szCs w:val="18"/>
        </w:rPr>
        <w:t xml:space="preserve">solo exposities gehad in </w:t>
      </w:r>
      <w:r w:rsidR="0014186B" w:rsidRPr="00E65904">
        <w:rPr>
          <w:sz w:val="18"/>
          <w:szCs w:val="18"/>
        </w:rPr>
        <w:t xml:space="preserve">Basement Gallery, Essen, Duitsland 2019; Karst Gallery, Plymouth; United Kingdom 2018; </w:t>
      </w:r>
      <w:r w:rsidR="00332AF5" w:rsidRPr="00332AF5">
        <w:rPr>
          <w:sz w:val="18"/>
          <w:szCs w:val="18"/>
          <w:lang w:val="en-US"/>
        </w:rPr>
        <w:t>Ludwig Forum für internationale</w:t>
      </w:r>
      <w:r w:rsidR="00332AF5">
        <w:rPr>
          <w:sz w:val="18"/>
          <w:szCs w:val="18"/>
          <w:lang w:val="en-US"/>
        </w:rPr>
        <w:t xml:space="preserve"> Kunst, Aachen, Duitsland, 2013</w:t>
      </w:r>
      <w:bookmarkStart w:id="0" w:name="_GoBack"/>
      <w:bookmarkEnd w:id="0"/>
      <w:r w:rsidR="0014186B" w:rsidRPr="00E65904">
        <w:rPr>
          <w:sz w:val="18"/>
          <w:szCs w:val="18"/>
        </w:rPr>
        <w:t>; KleppArt Gallery, Paderborn, Duitsland</w:t>
      </w:r>
      <w:r w:rsidR="0014186B" w:rsidRPr="00660CAC">
        <w:rPr>
          <w:sz w:val="18"/>
          <w:szCs w:val="18"/>
        </w:rPr>
        <w:t xml:space="preserve"> 2012; Bienal international de la</w:t>
      </w:r>
      <w:r w:rsidR="00660CAC" w:rsidRPr="00660CAC">
        <w:rPr>
          <w:sz w:val="18"/>
          <w:szCs w:val="18"/>
        </w:rPr>
        <w:t xml:space="preserve"> Pintura, Cuenca, Ecuador 2007 en groepsexposities in Fabrique de A’rt, Parijs, Frankrijk, 2019; NAK, Aken, Duitsland, 2015; Museo Antropoløogico y de Arte Contemporáneo, Guayaquil, Equador, 2008.</w:t>
      </w:r>
    </w:p>
    <w:p w14:paraId="3A7B6838" w14:textId="77777777" w:rsidR="00D018C7" w:rsidRPr="00660CAC" w:rsidRDefault="00D018C7" w:rsidP="00660CAC">
      <w:pPr>
        <w:ind w:right="-241"/>
        <w:rPr>
          <w:sz w:val="18"/>
          <w:szCs w:val="18"/>
        </w:rPr>
      </w:pPr>
    </w:p>
    <w:p w14:paraId="380DC65A" w14:textId="05D12FE8" w:rsidR="00D018C7" w:rsidRPr="00660CAC" w:rsidRDefault="00660CAC" w:rsidP="00D018C7">
      <w:pPr>
        <w:ind w:left="-567" w:right="-241"/>
        <w:rPr>
          <w:sz w:val="18"/>
          <w:szCs w:val="18"/>
        </w:rPr>
      </w:pPr>
      <w:r w:rsidRPr="00660CAC">
        <w:rPr>
          <w:sz w:val="18"/>
          <w:szCs w:val="18"/>
        </w:rPr>
        <w:t xml:space="preserve">Dit project is ontwikkeld in </w:t>
      </w:r>
      <w:r w:rsidR="00D018C7" w:rsidRPr="00660CAC">
        <w:rPr>
          <w:sz w:val="18"/>
          <w:szCs w:val="18"/>
        </w:rPr>
        <w:t>samenwerking met het Instituut voor ontwerplaboratorium Gutenberg (IDG), Mainz, Mainz, Duitsland, Atelier National de Recherche Typographique (ANRT), Nancy, Frankrijk en het Script Encoding Initiative (SEI), Berkeley, USA</w:t>
      </w:r>
    </w:p>
    <w:p w14:paraId="2E578D20" w14:textId="77777777" w:rsidR="0018257C" w:rsidRPr="00660CAC" w:rsidRDefault="0018257C" w:rsidP="00D018C7">
      <w:pPr>
        <w:ind w:right="-241"/>
        <w:rPr>
          <w:sz w:val="18"/>
          <w:szCs w:val="18"/>
        </w:rPr>
      </w:pPr>
    </w:p>
    <w:p w14:paraId="54BAD24B" w14:textId="7667C53C" w:rsidR="0018257C" w:rsidRPr="00660CAC" w:rsidRDefault="0018257C" w:rsidP="0018257C">
      <w:pPr>
        <w:ind w:left="-567"/>
        <w:rPr>
          <w:sz w:val="18"/>
          <w:szCs w:val="18"/>
        </w:rPr>
      </w:pPr>
      <w:r w:rsidRPr="00660CAC">
        <w:rPr>
          <w:sz w:val="18"/>
          <w:szCs w:val="18"/>
        </w:rPr>
        <w:t xml:space="preserve">Het Alphabetum is een ruimte om de vormende en formele aspecten van taal te verkennen. De ambitie van het Alphabetum is om te laten zien dat deze twee eigenschappen van geschreven taal veel meer met elkaar verbonden zijn dan algemeen wordt erkend. Een letter is een letter omdat </w:t>
      </w:r>
      <w:r w:rsidR="00DE7B65">
        <w:rPr>
          <w:sz w:val="18"/>
          <w:szCs w:val="18"/>
        </w:rPr>
        <w:t>w</w:t>
      </w:r>
      <w:r w:rsidR="00DE7B65" w:rsidRPr="00660CAC">
        <w:rPr>
          <w:sz w:val="18"/>
          <w:szCs w:val="18"/>
        </w:rPr>
        <w:t xml:space="preserve">ij </w:t>
      </w:r>
      <w:r w:rsidR="00DE7B65">
        <w:rPr>
          <w:sz w:val="18"/>
          <w:szCs w:val="18"/>
        </w:rPr>
        <w:t>hem als letter herkennen</w:t>
      </w:r>
      <w:r w:rsidRPr="00660CAC">
        <w:rPr>
          <w:sz w:val="18"/>
          <w:szCs w:val="18"/>
        </w:rPr>
        <w:t xml:space="preserve">; en omdat </w:t>
      </w:r>
      <w:r w:rsidR="00DE7B65">
        <w:rPr>
          <w:sz w:val="18"/>
          <w:szCs w:val="18"/>
        </w:rPr>
        <w:t>wij hem als letter herkennen</w:t>
      </w:r>
      <w:r w:rsidRPr="00660CAC">
        <w:rPr>
          <w:sz w:val="18"/>
          <w:szCs w:val="18"/>
        </w:rPr>
        <w:t xml:space="preserve"> is het een letter. </w:t>
      </w:r>
    </w:p>
    <w:p w14:paraId="703B930B" w14:textId="77777777" w:rsidR="003F3B75" w:rsidRPr="00F6073E" w:rsidRDefault="003F3B75" w:rsidP="003F3B75">
      <w:pPr>
        <w:ind w:right="-241"/>
        <w:rPr>
          <w:color w:val="auto"/>
          <w:lang w:val="en-GB"/>
        </w:rPr>
      </w:pPr>
    </w:p>
    <w:p w14:paraId="051482BC" w14:textId="45B036B3" w:rsidR="00AF2D97" w:rsidRPr="00352EA2" w:rsidRDefault="00AF2D97" w:rsidP="00352EA2">
      <w:pPr>
        <w:ind w:left="-567" w:right="-241"/>
      </w:pPr>
      <w:r w:rsidRPr="00782679">
        <w:rPr>
          <w:color w:val="auto"/>
        </w:rPr>
        <w:t>Voor vragen kunt u contact opnemen met</w:t>
      </w:r>
      <w:r>
        <w:rPr>
          <w:color w:val="auto"/>
        </w:rPr>
        <w:t xml:space="preserve"> MJ Sondeijker</w:t>
      </w:r>
      <w:r w:rsidRPr="00782679">
        <w:rPr>
          <w:color w:val="auto"/>
        </w:rPr>
        <w:t xml:space="preserve">: </w:t>
      </w:r>
      <w:hyperlink r:id="rId8" w:history="1">
        <w:r>
          <w:rPr>
            <w:rStyle w:val="Hyperlink"/>
          </w:rPr>
          <w:t>marie-jose</w:t>
        </w:r>
        <w:r w:rsidRPr="00782679">
          <w:rPr>
            <w:rStyle w:val="Hyperlink"/>
          </w:rPr>
          <w:t>@westdenhaag.nl</w:t>
        </w:r>
      </w:hyperlink>
      <w:r w:rsidR="00BE67AB" w:rsidRPr="00BE67AB">
        <w:rPr>
          <w:rStyle w:val="Hyperlink"/>
          <w:u w:val="none"/>
        </w:rPr>
        <w:t xml:space="preserve"> </w:t>
      </w:r>
      <w:r w:rsidRPr="00782679">
        <w:rPr>
          <w:color w:val="auto"/>
        </w:rPr>
        <w:t>o</w:t>
      </w:r>
      <w:r>
        <w:rPr>
          <w:color w:val="auto"/>
        </w:rPr>
        <w:t>f</w:t>
      </w:r>
      <w:r w:rsidRPr="00782679">
        <w:rPr>
          <w:color w:val="auto"/>
        </w:rPr>
        <w:t xml:space="preserve"> (0)70.3925359</w:t>
      </w: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 xml:space="preserve">Het programma van West wordt mede mogelijk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E37783" w:rsidRDefault="00E37783" w:rsidP="00203140">
      <w:r>
        <w:separator/>
      </w:r>
    </w:p>
  </w:endnote>
  <w:endnote w:type="continuationSeparator" w:id="0">
    <w:p w14:paraId="65DF0F01" w14:textId="77777777" w:rsidR="00E37783" w:rsidRDefault="00E37783"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E37783" w:rsidRPr="00806AFB" w:rsidRDefault="00332AF5">
    <w:pPr>
      <w:pStyle w:val="Footer"/>
      <w:rPr>
        <w:lang w:val="en-US"/>
      </w:rPr>
    </w:pPr>
    <w:sdt>
      <w:sdtPr>
        <w:id w:val="-406839813"/>
        <w:placeholder>
          <w:docPart w:val="5D99629167F746FB8B3213828853395B"/>
        </w:placeholder>
        <w:temporary/>
        <w:showingPlcHdr/>
      </w:sdtPr>
      <w:sdtEndPr/>
      <w:sdtContent>
        <w:r w:rsidR="00E37783" w:rsidRPr="00806AFB">
          <w:rPr>
            <w:lang w:val="en-US"/>
          </w:rPr>
          <w:t>[Type text]</w:t>
        </w:r>
      </w:sdtContent>
    </w:sdt>
    <w:r w:rsidR="00E37783">
      <w:ptab w:relativeTo="margin" w:alignment="center" w:leader="none"/>
    </w:r>
    <w:sdt>
      <w:sdtPr>
        <w:id w:val="1729575562"/>
        <w:placeholder>
          <w:docPart w:val="23613BD058EC4229A36082DCFA98176D"/>
        </w:placeholder>
        <w:temporary/>
        <w:showingPlcHdr/>
      </w:sdtPr>
      <w:sdtEndPr/>
      <w:sdtContent>
        <w:r w:rsidR="00E37783" w:rsidRPr="00806AFB">
          <w:rPr>
            <w:lang w:val="en-US"/>
          </w:rPr>
          <w:t>[Type text]</w:t>
        </w:r>
      </w:sdtContent>
    </w:sdt>
    <w:r w:rsidR="00E37783">
      <w:ptab w:relativeTo="margin" w:alignment="right" w:leader="none"/>
    </w:r>
    <w:sdt>
      <w:sdtPr>
        <w:id w:val="70699989"/>
        <w:placeholder>
          <w:docPart w:val="28603ADDAE0D4D3BB747E4942E7344F9"/>
        </w:placeholder>
        <w:temporary/>
        <w:showingPlcHdr/>
      </w:sdtPr>
      <w:sdtEndPr/>
      <w:sdtContent>
        <w:r w:rsidR="00E37783"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E37783" w:rsidRPr="00F37F04" w:rsidRDefault="00E37783"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E37783" w:rsidRPr="005A3F97" w:rsidRDefault="00E37783"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E37783" w:rsidRDefault="00E37783" w:rsidP="00203140">
      <w:r>
        <w:separator/>
      </w:r>
    </w:p>
  </w:footnote>
  <w:footnote w:type="continuationSeparator" w:id="0">
    <w:p w14:paraId="37E27AE7" w14:textId="77777777" w:rsidR="00E37783" w:rsidRDefault="00E37783"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219FE"/>
    <w:rsid w:val="00025E93"/>
    <w:rsid w:val="000374EB"/>
    <w:rsid w:val="00081AD7"/>
    <w:rsid w:val="000C7704"/>
    <w:rsid w:val="000D5D49"/>
    <w:rsid w:val="00131D50"/>
    <w:rsid w:val="0014186B"/>
    <w:rsid w:val="0018257C"/>
    <w:rsid w:val="001A47E4"/>
    <w:rsid w:val="001B1ED3"/>
    <w:rsid w:val="001C6ACE"/>
    <w:rsid w:val="002026DF"/>
    <w:rsid w:val="00203140"/>
    <w:rsid w:val="002057DE"/>
    <w:rsid w:val="002211AF"/>
    <w:rsid w:val="002258E1"/>
    <w:rsid w:val="00251ED1"/>
    <w:rsid w:val="00291C10"/>
    <w:rsid w:val="002A75D1"/>
    <w:rsid w:val="002C1B8E"/>
    <w:rsid w:val="002E295F"/>
    <w:rsid w:val="002F1510"/>
    <w:rsid w:val="00321A11"/>
    <w:rsid w:val="00324E2C"/>
    <w:rsid w:val="00332AF5"/>
    <w:rsid w:val="00336344"/>
    <w:rsid w:val="003461CA"/>
    <w:rsid w:val="00352EA2"/>
    <w:rsid w:val="00353984"/>
    <w:rsid w:val="003763CD"/>
    <w:rsid w:val="003A4ECF"/>
    <w:rsid w:val="003B4DC1"/>
    <w:rsid w:val="003F3B75"/>
    <w:rsid w:val="00400909"/>
    <w:rsid w:val="004237FD"/>
    <w:rsid w:val="00432EE9"/>
    <w:rsid w:val="0043352C"/>
    <w:rsid w:val="00442558"/>
    <w:rsid w:val="00472144"/>
    <w:rsid w:val="004849C6"/>
    <w:rsid w:val="004F3839"/>
    <w:rsid w:val="005320FC"/>
    <w:rsid w:val="005667C0"/>
    <w:rsid w:val="005921C7"/>
    <w:rsid w:val="005C0F7F"/>
    <w:rsid w:val="005E0DE7"/>
    <w:rsid w:val="005F49CA"/>
    <w:rsid w:val="00613684"/>
    <w:rsid w:val="006573B7"/>
    <w:rsid w:val="00660CAC"/>
    <w:rsid w:val="00674799"/>
    <w:rsid w:val="006C1A56"/>
    <w:rsid w:val="007242B5"/>
    <w:rsid w:val="0073603E"/>
    <w:rsid w:val="00751FD9"/>
    <w:rsid w:val="00765916"/>
    <w:rsid w:val="007953A9"/>
    <w:rsid w:val="00796267"/>
    <w:rsid w:val="00800DB0"/>
    <w:rsid w:val="00807B7E"/>
    <w:rsid w:val="00845D77"/>
    <w:rsid w:val="00884981"/>
    <w:rsid w:val="008A28B8"/>
    <w:rsid w:val="008A44A2"/>
    <w:rsid w:val="008B42E2"/>
    <w:rsid w:val="008B73C2"/>
    <w:rsid w:val="008D40AD"/>
    <w:rsid w:val="008D4ADD"/>
    <w:rsid w:val="008E1B44"/>
    <w:rsid w:val="008F4A1F"/>
    <w:rsid w:val="00904670"/>
    <w:rsid w:val="00912B9F"/>
    <w:rsid w:val="00987689"/>
    <w:rsid w:val="009B7F9C"/>
    <w:rsid w:val="00A53B9C"/>
    <w:rsid w:val="00AF2D97"/>
    <w:rsid w:val="00B0733B"/>
    <w:rsid w:val="00B24971"/>
    <w:rsid w:val="00B445CD"/>
    <w:rsid w:val="00B53196"/>
    <w:rsid w:val="00B85CBE"/>
    <w:rsid w:val="00B90A0D"/>
    <w:rsid w:val="00B95025"/>
    <w:rsid w:val="00BA64FB"/>
    <w:rsid w:val="00BB331D"/>
    <w:rsid w:val="00BC1A07"/>
    <w:rsid w:val="00BE67AB"/>
    <w:rsid w:val="00C55360"/>
    <w:rsid w:val="00C6253B"/>
    <w:rsid w:val="00CE30C1"/>
    <w:rsid w:val="00D018C7"/>
    <w:rsid w:val="00D033DF"/>
    <w:rsid w:val="00D462E7"/>
    <w:rsid w:val="00D50FC3"/>
    <w:rsid w:val="00D66D13"/>
    <w:rsid w:val="00D91A0A"/>
    <w:rsid w:val="00D9580F"/>
    <w:rsid w:val="00DA0825"/>
    <w:rsid w:val="00DB5EB0"/>
    <w:rsid w:val="00DC06CD"/>
    <w:rsid w:val="00DC7442"/>
    <w:rsid w:val="00DE4706"/>
    <w:rsid w:val="00DE69EC"/>
    <w:rsid w:val="00DE70EC"/>
    <w:rsid w:val="00DE7B65"/>
    <w:rsid w:val="00E37783"/>
    <w:rsid w:val="00E65904"/>
    <w:rsid w:val="00E84E3E"/>
    <w:rsid w:val="00EB08C1"/>
    <w:rsid w:val="00ED4B4B"/>
    <w:rsid w:val="00EF5902"/>
    <w:rsid w:val="00F21FDD"/>
    <w:rsid w:val="00F5652E"/>
    <w:rsid w:val="00F6073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614754636">
      <w:bodyDiv w:val="1"/>
      <w:marLeft w:val="0"/>
      <w:marRight w:val="0"/>
      <w:marTop w:val="0"/>
      <w:marBottom w:val="0"/>
      <w:divBdr>
        <w:top w:val="none" w:sz="0" w:space="0" w:color="auto"/>
        <w:left w:val="none" w:sz="0" w:space="0" w:color="auto"/>
        <w:bottom w:val="none" w:sz="0" w:space="0" w:color="auto"/>
        <w:right w:val="none" w:sz="0" w:space="0" w:color="auto"/>
      </w:divBdr>
    </w:div>
    <w:div w:id="657615277">
      <w:bodyDiv w:val="1"/>
      <w:marLeft w:val="0"/>
      <w:marRight w:val="0"/>
      <w:marTop w:val="0"/>
      <w:marBottom w:val="0"/>
      <w:divBdr>
        <w:top w:val="none" w:sz="0" w:space="0" w:color="auto"/>
        <w:left w:val="none" w:sz="0" w:space="0" w:color="auto"/>
        <w:bottom w:val="none" w:sz="0" w:space="0" w:color="auto"/>
        <w:right w:val="none" w:sz="0" w:space="0" w:color="auto"/>
      </w:divBdr>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57501127">
      <w:bodyDiv w:val="1"/>
      <w:marLeft w:val="0"/>
      <w:marRight w:val="0"/>
      <w:marTop w:val="0"/>
      <w:marBottom w:val="0"/>
      <w:divBdr>
        <w:top w:val="none" w:sz="0" w:space="0" w:color="auto"/>
        <w:left w:val="none" w:sz="0" w:space="0" w:color="auto"/>
        <w:bottom w:val="none" w:sz="0" w:space="0" w:color="auto"/>
        <w:right w:val="none" w:sz="0" w:space="0" w:color="auto"/>
      </w:divBdr>
    </w:div>
    <w:div w:id="1507594057">
      <w:bodyDiv w:val="1"/>
      <w:marLeft w:val="0"/>
      <w:marRight w:val="0"/>
      <w:marTop w:val="0"/>
      <w:marBottom w:val="0"/>
      <w:divBdr>
        <w:top w:val="none" w:sz="0" w:space="0" w:color="auto"/>
        <w:left w:val="none" w:sz="0" w:space="0" w:color="auto"/>
        <w:bottom w:val="none" w:sz="0" w:space="0" w:color="auto"/>
        <w:right w:val="none" w:sz="0" w:space="0" w:color="auto"/>
      </w:divBdr>
    </w:div>
    <w:div w:id="1582061866">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 w:id="19841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7E3FAD"/>
    <w:rsid w:val="008570D3"/>
    <w:rsid w:val="00D3671B"/>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562</Words>
  <Characters>3205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5</cp:revision>
  <cp:lastPrinted>2019-09-02T12:36:00Z</cp:lastPrinted>
  <dcterms:created xsi:type="dcterms:W3CDTF">2019-09-02T13:33:00Z</dcterms:created>
  <dcterms:modified xsi:type="dcterms:W3CDTF">2019-09-03T18:31:00Z</dcterms:modified>
</cp:coreProperties>
</file>